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61" w:rsidRDefault="00902E35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</w:t>
      </w:r>
      <w:r w:rsidR="009C5A03">
        <w:rPr>
          <w:rFonts w:cstheme="minorBidi" w:hint="eastAsia"/>
          <w:snapToGrid w:val="0"/>
        </w:rPr>
        <w:t>31</w:t>
      </w:r>
      <w:r>
        <w:rPr>
          <w:rFonts w:cstheme="minorBidi" w:hint="eastAsia"/>
          <w:snapToGrid w:val="0"/>
        </w:rPr>
        <w:t>号（第</w:t>
      </w:r>
      <w:r w:rsidR="009C5A03">
        <w:rPr>
          <w:rFonts w:cstheme="minorBidi" w:hint="eastAsia"/>
          <w:snapToGrid w:val="0"/>
        </w:rPr>
        <w:t>16</w:t>
      </w:r>
      <w:r>
        <w:rPr>
          <w:rFonts w:cstheme="minorBidi" w:hint="eastAsia"/>
          <w:snapToGrid w:val="0"/>
        </w:rPr>
        <w:t>条関係）</w:t>
      </w:r>
    </w:p>
    <w:p w:rsidR="00902E35" w:rsidRDefault="00902E35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</w:p>
    <w:p w:rsidR="008E6B61" w:rsidRDefault="005B0C75">
      <w:pPr>
        <w:spacing w:line="320" w:lineRule="exact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欠格要件該当届出書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欠格要件該当届出書</w:t>
      </w:r>
    </w:p>
    <w:p w:rsidR="008E6B61" w:rsidRDefault="005B0C75">
      <w:pPr>
        <w:spacing w:line="3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E6B61" w:rsidRDefault="005B0C75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8E6B61" w:rsidRDefault="005B0C75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8E6B61" w:rsidRDefault="005B0C75">
      <w:pPr>
        <w:spacing w:line="3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:rsidR="008E6B61" w:rsidRDefault="005B0C75">
      <w:pPr>
        <w:spacing w:line="3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　</w:t>
      </w:r>
      <w:r w:rsidR="00770D31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E6B61" w:rsidRDefault="005B0C75">
      <w:pPr>
        <w:spacing w:line="3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8E6B61" w:rsidRDefault="005B0C75">
      <w:pPr>
        <w:ind w:right="210"/>
        <w:jc w:val="right"/>
        <w:rPr>
          <w:rFonts w:cstheme="minorBidi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26670</wp:posOffset>
                </wp:positionV>
                <wp:extent cx="2266950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3F1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95pt;margin-top:2.1pt;width:178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" o:allowincell="f" strokeweight=".5pt"/>
            </w:pict>
          </mc:Fallback>
        </mc:AlternateContent>
      </w:r>
      <w:r>
        <w:rPr>
          <w:rFonts w:hint="eastAsia"/>
          <w:snapToGrid w:val="0"/>
        </w:rPr>
        <w:t>法人にあっては、その名称、主たる</w:t>
      </w:r>
      <w:r>
        <w:rPr>
          <w:rFonts w:cstheme="minorBidi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事務所の所在地及び代表者の氏名</w:t>
      </w:r>
    </w:p>
    <w:p w:rsidR="008E6B61" w:rsidRDefault="008E6B61">
      <w:pPr>
        <w:spacing w:line="320" w:lineRule="exact"/>
        <w:rPr>
          <w:rFonts w:cstheme="minorBidi"/>
          <w:snapToGrid w:val="0"/>
        </w:rPr>
      </w:pPr>
    </w:p>
    <w:p w:rsidR="008E6B61" w:rsidRDefault="005B0C75">
      <w:pPr>
        <w:spacing w:after="9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欠格要件に該当するに至ったので、廃棄物の処理及び清掃に関する法律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第９条第６項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14</w:instrText>
      </w:r>
      <w:r>
        <w:rPr>
          <w:rFonts w:hint="eastAsia"/>
          <w:snapToGrid w:val="0"/>
        </w:rPr>
        <w:instrText>条の２第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14</w:instrText>
      </w:r>
      <w:r>
        <w:rPr>
          <w:rFonts w:hint="eastAsia"/>
          <w:snapToGrid w:val="0"/>
        </w:rPr>
        <w:instrText>条の５第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第９条第６項第</w:t>
      </w:r>
      <w:r>
        <w:rPr>
          <w:snapToGrid w:val="0"/>
          <w:vanish/>
        </w:rPr>
        <w:t>14</w:t>
      </w:r>
      <w:r>
        <w:rPr>
          <w:rFonts w:hint="eastAsia"/>
          <w:snapToGrid w:val="0"/>
          <w:vanish/>
        </w:rPr>
        <w:t>条の２第第</w:t>
      </w:r>
      <w:r>
        <w:rPr>
          <w:snapToGrid w:val="0"/>
          <w:vanish/>
        </w:rPr>
        <w:t>14</w:t>
      </w:r>
      <w:r>
        <w:rPr>
          <w:rFonts w:hint="eastAsia"/>
          <w:snapToGrid w:val="0"/>
          <w:vanish/>
        </w:rPr>
        <w:t>条の５第</w:t>
      </w:r>
      <w:bookmarkStart w:id="1" w:name="_Hlk34897142"/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 w:rsidR="001B7CB4">
        <w:rPr>
          <w:rFonts w:hint="eastAsia"/>
          <w:snapToGrid w:val="0"/>
        </w:rPr>
        <w:instrText>又は第７項</w:instrText>
      </w:r>
      <w:r>
        <w:rPr>
          <w:rFonts w:hint="eastAsia"/>
          <w:snapToGrid w:val="0"/>
        </w:rPr>
        <w:instrText>（同法第</w:instrText>
      </w:r>
      <w:r>
        <w:rPr>
          <w:snapToGrid w:val="0"/>
        </w:rPr>
        <w:instrText>15</w:instrText>
      </w:r>
      <w:r>
        <w:rPr>
          <w:rFonts w:hint="eastAsia"/>
          <w:snapToGrid w:val="0"/>
        </w:rPr>
        <w:instrText>条の２の６第３項において準用する場合を含む。）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３項において準用する第７条の２第４項</w:instrText>
      </w:r>
      <w:r w:rsidR="001B7CB4">
        <w:rPr>
          <w:rFonts w:hint="eastAsia"/>
          <w:snapToGrid w:val="0"/>
        </w:rPr>
        <w:instrText>又は第５項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３項において準用する第７条の２第４項</w:instrText>
      </w:r>
      <w:r w:rsidR="001B7CB4">
        <w:rPr>
          <w:rFonts w:hint="eastAsia"/>
          <w:snapToGrid w:val="0"/>
        </w:rPr>
        <w:instrText>又は第５項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End w:id="1"/>
      <w:r>
        <w:rPr>
          <w:rFonts w:hint="eastAsia"/>
          <w:snapToGrid w:val="0"/>
          <w:vanish/>
        </w:rPr>
        <w:t>（同法第</w:t>
      </w:r>
      <w:r>
        <w:rPr>
          <w:snapToGrid w:val="0"/>
          <w:vanish/>
        </w:rPr>
        <w:t>15</w:t>
      </w:r>
      <w:r>
        <w:rPr>
          <w:rFonts w:hint="eastAsia"/>
          <w:snapToGrid w:val="0"/>
          <w:vanish/>
        </w:rPr>
        <w:t>条の２の６第３項において準用する場合を含む。）３項において準用する第７条の２第４項３項において準用する第７条の２第４項</w:t>
      </w:r>
      <w:r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8E6B61">
        <w:trPr>
          <w:trHeight w:hRule="exact" w:val="420"/>
        </w:trPr>
        <w:tc>
          <w:tcPr>
            <w:tcW w:w="2730" w:type="dxa"/>
            <w:vAlign w:val="center"/>
          </w:tcPr>
          <w:p w:rsidR="008E6B61" w:rsidRDefault="005B0C75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250" w:type="dxa"/>
            <w:vAlign w:val="center"/>
          </w:tcPr>
          <w:p w:rsidR="008E6B61" w:rsidRDefault="005B0C75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　　　号</w:t>
            </w:r>
          </w:p>
        </w:tc>
      </w:tr>
      <w:tr w:rsidR="008E6B61">
        <w:trPr>
          <w:trHeight w:hRule="exact" w:val="560"/>
        </w:trPr>
        <w:tc>
          <w:tcPr>
            <w:tcW w:w="2730" w:type="dxa"/>
            <w:vAlign w:val="center"/>
          </w:tcPr>
          <w:p w:rsidR="008E6B61" w:rsidRDefault="005B0C75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一般（産業）廃棄物処理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施設の設置場所　※</w:t>
            </w:r>
          </w:p>
        </w:tc>
        <w:tc>
          <w:tcPr>
            <w:tcW w:w="5250" w:type="dxa"/>
            <w:vAlign w:val="center"/>
          </w:tcPr>
          <w:p w:rsidR="008E6B61" w:rsidRDefault="008E6B61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8E6B61">
        <w:trPr>
          <w:trHeight w:hRule="exact" w:val="560"/>
        </w:trPr>
        <w:tc>
          <w:tcPr>
            <w:tcW w:w="2730" w:type="dxa"/>
            <w:vAlign w:val="center"/>
          </w:tcPr>
          <w:p w:rsidR="008E6B61" w:rsidRDefault="005B0C75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一般（産業）廃棄物処理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施設の種類　　　※</w:t>
            </w:r>
          </w:p>
        </w:tc>
        <w:tc>
          <w:tcPr>
            <w:tcW w:w="5250" w:type="dxa"/>
            <w:vAlign w:val="center"/>
          </w:tcPr>
          <w:p w:rsidR="008E6B61" w:rsidRDefault="008E6B61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8E6B61">
        <w:trPr>
          <w:trHeight w:hRule="exact" w:val="400"/>
        </w:trPr>
        <w:tc>
          <w:tcPr>
            <w:tcW w:w="2730" w:type="dxa"/>
            <w:vAlign w:val="center"/>
          </w:tcPr>
          <w:p w:rsidR="008E6B61" w:rsidRDefault="005B0C75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該当するに至った欠格要件</w:t>
            </w:r>
          </w:p>
        </w:tc>
        <w:tc>
          <w:tcPr>
            <w:tcW w:w="5250" w:type="dxa"/>
            <w:vAlign w:val="center"/>
          </w:tcPr>
          <w:p w:rsidR="008E6B61" w:rsidRDefault="008E6B61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8E6B61">
        <w:trPr>
          <w:trHeight w:hRule="exact" w:val="560"/>
        </w:trPr>
        <w:tc>
          <w:tcPr>
            <w:tcW w:w="2730" w:type="dxa"/>
            <w:vAlign w:val="center"/>
          </w:tcPr>
          <w:p w:rsidR="008E6B61" w:rsidRDefault="005B0C75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欠格要件に該当する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に至った年月日</w:t>
            </w:r>
          </w:p>
        </w:tc>
        <w:tc>
          <w:tcPr>
            <w:tcW w:w="5250" w:type="dxa"/>
            <w:vAlign w:val="center"/>
          </w:tcPr>
          <w:p w:rsidR="008E6B61" w:rsidRDefault="005B0C75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8E6B61">
        <w:trPr>
          <w:trHeight w:hRule="exact" w:val="840"/>
        </w:trPr>
        <w:tc>
          <w:tcPr>
            <w:tcW w:w="2730" w:type="dxa"/>
            <w:vAlign w:val="center"/>
          </w:tcPr>
          <w:p w:rsidR="008E6B61" w:rsidRDefault="005B0C75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欠格要件に該当する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に至った具体的事由</w:t>
            </w:r>
          </w:p>
        </w:tc>
        <w:tc>
          <w:tcPr>
            <w:tcW w:w="5250" w:type="dxa"/>
            <w:vAlign w:val="center"/>
          </w:tcPr>
          <w:p w:rsidR="008E6B61" w:rsidRDefault="008E6B61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</w:tbl>
    <w:p w:rsidR="008E6B61" w:rsidRDefault="005B0C75">
      <w:pPr>
        <w:spacing w:before="90" w:line="240" w:lineRule="exact"/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１　「該当するに至った欠格要件」の欄については、該当するものを記載すること。</w:t>
      </w:r>
    </w:p>
    <w:p w:rsidR="001B7CB4" w:rsidRPr="001B7CB4" w:rsidRDefault="005B0C75">
      <w:pPr>
        <w:spacing w:line="240" w:lineRule="exact"/>
        <w:ind w:left="1260" w:hanging="126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廃棄物の処理及び清掃に関する法律第９条第６項の規定による届出にあっては、同法第７条第５項第４号</w:t>
      </w:r>
      <w:r w:rsidR="001B7CB4">
        <w:rPr>
          <w:rFonts w:hint="eastAsia"/>
          <w:snapToGrid w:val="0"/>
        </w:rPr>
        <w:t>ロ</w:t>
      </w:r>
      <w:r>
        <w:rPr>
          <w:rFonts w:hint="eastAsia"/>
          <w:snapToGrid w:val="0"/>
        </w:rPr>
        <w:t>から</w:t>
      </w:r>
      <w:r w:rsidR="001B7CB4">
        <w:rPr>
          <w:rFonts w:hint="eastAsia"/>
          <w:snapToGrid w:val="0"/>
        </w:rPr>
        <w:t>ト</w:t>
      </w:r>
      <w:r>
        <w:rPr>
          <w:rFonts w:hint="eastAsia"/>
          <w:snapToGrid w:val="0"/>
        </w:rPr>
        <w:t>まで又は</w:t>
      </w:r>
      <w:r w:rsidR="001B7CB4">
        <w:rPr>
          <w:rFonts w:hint="eastAsia"/>
          <w:snapToGrid w:val="0"/>
        </w:rPr>
        <w:t>リ</w:t>
      </w:r>
      <w:r>
        <w:rPr>
          <w:rFonts w:hint="eastAsia"/>
          <w:snapToGrid w:val="0"/>
        </w:rPr>
        <w:t>から</w:t>
      </w:r>
      <w:r w:rsidR="001B7CB4">
        <w:rPr>
          <w:rFonts w:hint="eastAsia"/>
          <w:snapToGrid w:val="0"/>
        </w:rPr>
        <w:t>ル</w:t>
      </w:r>
      <w:r>
        <w:rPr>
          <w:rFonts w:hint="eastAsia"/>
          <w:snapToGrid w:val="0"/>
        </w:rPr>
        <w:t>まで（同号</w:t>
      </w:r>
      <w:r w:rsidR="001B7CB4">
        <w:rPr>
          <w:rFonts w:hint="eastAsia"/>
          <w:snapToGrid w:val="0"/>
        </w:rPr>
        <w:t>リ</w:t>
      </w:r>
      <w:r>
        <w:rPr>
          <w:rFonts w:hint="eastAsia"/>
          <w:snapToGrid w:val="0"/>
        </w:rPr>
        <w:t>から</w:t>
      </w:r>
      <w:r w:rsidR="001B7CB4">
        <w:rPr>
          <w:rFonts w:hint="eastAsia"/>
          <w:snapToGrid w:val="0"/>
        </w:rPr>
        <w:t>ル</w:t>
      </w:r>
      <w:r>
        <w:rPr>
          <w:rFonts w:hint="eastAsia"/>
          <w:snapToGrid w:val="0"/>
        </w:rPr>
        <w:t>までに掲げる者にあっては、同号</w:t>
      </w:r>
      <w:r w:rsidR="001B7CB4">
        <w:rPr>
          <w:rFonts w:hint="eastAsia"/>
          <w:snapToGrid w:val="0"/>
        </w:rPr>
        <w:t>イ又はチ</w:t>
      </w:r>
      <w:r>
        <w:rPr>
          <w:rFonts w:hint="eastAsia"/>
          <w:snapToGrid w:val="0"/>
        </w:rPr>
        <w:t>に係るものを除く。）のうち該当するものを記載すること。</w:t>
      </w:r>
    </w:p>
    <w:p w:rsidR="001B7CB4" w:rsidRDefault="001B7CB4">
      <w:pPr>
        <w:spacing w:line="240" w:lineRule="exact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廃棄物の処理及び清掃に関する法律第９条第７項の規定による届出にあっては、同法第７条第５項第４号</w:t>
      </w:r>
      <w:r w:rsidR="00C27E99">
        <w:rPr>
          <w:rFonts w:hint="eastAsia"/>
          <w:snapToGrid w:val="0"/>
        </w:rPr>
        <w:t>イに</w:t>
      </w:r>
      <w:r>
        <w:rPr>
          <w:rFonts w:hint="eastAsia"/>
          <w:snapToGrid w:val="0"/>
        </w:rPr>
        <w:t>該当する</w:t>
      </w:r>
      <w:r w:rsidR="00C27E99">
        <w:rPr>
          <w:rFonts w:hint="eastAsia"/>
          <w:snapToGrid w:val="0"/>
        </w:rPr>
        <w:t>旨</w:t>
      </w:r>
      <w:r>
        <w:rPr>
          <w:rFonts w:hint="eastAsia"/>
          <w:snapToGrid w:val="0"/>
        </w:rPr>
        <w:t>を記載すること。</w:t>
      </w:r>
    </w:p>
    <w:p w:rsidR="008E6B61" w:rsidRDefault="001B7CB4">
      <w:pPr>
        <w:spacing w:line="240" w:lineRule="exact"/>
        <w:ind w:left="1260" w:hanging="126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5B0C75">
        <w:rPr>
          <w:snapToGrid w:val="0"/>
        </w:rPr>
        <w:t>(</w:t>
      </w:r>
      <w:r w:rsidR="00C27E99">
        <w:rPr>
          <w:rFonts w:hint="eastAsia"/>
          <w:snapToGrid w:val="0"/>
        </w:rPr>
        <w:t>３</w:t>
      </w:r>
      <w:r w:rsidR="005B0C75">
        <w:rPr>
          <w:snapToGrid w:val="0"/>
        </w:rPr>
        <w:t>)</w:t>
      </w:r>
      <w:r w:rsidR="005B0C75">
        <w:rPr>
          <w:rFonts w:hint="eastAsia"/>
          <w:snapToGrid w:val="0"/>
        </w:rPr>
        <w:t xml:space="preserve">　廃棄物の処理及び清掃に関する法律第</w:t>
      </w:r>
      <w:r w:rsidR="005B0C75">
        <w:rPr>
          <w:snapToGrid w:val="0"/>
        </w:rPr>
        <w:t>14</w:t>
      </w:r>
      <w:r w:rsidR="005B0C75">
        <w:rPr>
          <w:rFonts w:hint="eastAsia"/>
          <w:snapToGrid w:val="0"/>
        </w:rPr>
        <w:t>条の２第３項、第</w:t>
      </w:r>
      <w:r w:rsidR="005B0C75">
        <w:rPr>
          <w:snapToGrid w:val="0"/>
        </w:rPr>
        <w:t>14</w:t>
      </w:r>
      <w:r w:rsidR="005B0C75">
        <w:rPr>
          <w:rFonts w:hint="eastAsia"/>
          <w:snapToGrid w:val="0"/>
        </w:rPr>
        <w:t>条の５第３項又は第</w:t>
      </w:r>
      <w:r w:rsidR="005B0C75">
        <w:rPr>
          <w:snapToGrid w:val="0"/>
        </w:rPr>
        <w:t>15</w:t>
      </w:r>
      <w:r w:rsidR="005B0C75">
        <w:rPr>
          <w:rFonts w:hint="eastAsia"/>
          <w:snapToGrid w:val="0"/>
        </w:rPr>
        <w:t>条の２の６第３項の規定による届出にあっては、同法第</w:t>
      </w:r>
      <w:r w:rsidR="005B0C75">
        <w:rPr>
          <w:snapToGrid w:val="0"/>
        </w:rPr>
        <w:t>14</w:t>
      </w:r>
      <w:r w:rsidR="005B0C75">
        <w:rPr>
          <w:rFonts w:hint="eastAsia"/>
          <w:snapToGrid w:val="0"/>
        </w:rPr>
        <w:t>条第５項第２号イ（同法第７条第５項第４号</w:t>
      </w:r>
      <w:r w:rsidR="00C27E99">
        <w:rPr>
          <w:rFonts w:hint="eastAsia"/>
          <w:snapToGrid w:val="0"/>
        </w:rPr>
        <w:t>チ</w:t>
      </w:r>
      <w:r w:rsidR="005B0C75">
        <w:rPr>
          <w:rFonts w:hint="eastAsia"/>
          <w:snapToGrid w:val="0"/>
        </w:rPr>
        <w:t>に係る者を除く。）又はハからホまで（同法第７条第５項第４号</w:t>
      </w:r>
      <w:r w:rsidR="00C27E99">
        <w:rPr>
          <w:rFonts w:hint="eastAsia"/>
          <w:snapToGrid w:val="0"/>
        </w:rPr>
        <w:t>チ</w:t>
      </w:r>
      <w:r w:rsidR="005B0C75">
        <w:rPr>
          <w:rFonts w:hint="eastAsia"/>
          <w:snapToGrid w:val="0"/>
        </w:rPr>
        <w:t>又は第</w:t>
      </w:r>
      <w:r w:rsidR="005B0C75">
        <w:rPr>
          <w:snapToGrid w:val="0"/>
        </w:rPr>
        <w:t>14</w:t>
      </w:r>
      <w:r w:rsidR="005B0C75">
        <w:rPr>
          <w:rFonts w:hint="eastAsia"/>
          <w:snapToGrid w:val="0"/>
        </w:rPr>
        <w:t>条第５項第２号ロに係る者を除く。）のうち該当するものを記載すること。</w:t>
      </w:r>
    </w:p>
    <w:p w:rsidR="008E6B61" w:rsidRDefault="005B0C75">
      <w:pPr>
        <w:spacing w:line="240" w:lineRule="exact"/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２　※欄は、廃棄物の処理及び清掃に関する法律第９条第６項</w:t>
      </w:r>
      <w:r w:rsidR="00C27E99">
        <w:rPr>
          <w:rFonts w:hint="eastAsia"/>
          <w:snapToGrid w:val="0"/>
        </w:rPr>
        <w:t>若しくは７項</w:t>
      </w:r>
      <w:r>
        <w:rPr>
          <w:rFonts w:hint="eastAsia"/>
          <w:snapToGrid w:val="0"/>
        </w:rPr>
        <w:t>又は第</w:t>
      </w:r>
      <w:r>
        <w:rPr>
          <w:snapToGrid w:val="0"/>
        </w:rPr>
        <w:t>15</w:t>
      </w:r>
      <w:r>
        <w:rPr>
          <w:rFonts w:hint="eastAsia"/>
          <w:snapToGrid w:val="0"/>
        </w:rPr>
        <w:t>条の２の６第３項の規定による届出の場合のみ記載すること。</w:t>
      </w:r>
    </w:p>
    <w:p w:rsidR="008E6B61" w:rsidRDefault="005B0C75">
      <w:pPr>
        <w:spacing w:line="240" w:lineRule="exact"/>
        <w:ind w:left="1260" w:hanging="126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３　許可証の写しを添付すること。</w:t>
      </w:r>
    </w:p>
    <w:sectPr w:rsidR="008E6B6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62" w:rsidRDefault="00442A62">
      <w:r>
        <w:separator/>
      </w:r>
    </w:p>
  </w:endnote>
  <w:endnote w:type="continuationSeparator" w:id="0">
    <w:p w:rsidR="00442A62" w:rsidRDefault="0044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61" w:rsidRDefault="008E6B61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62" w:rsidRDefault="00442A62">
      <w:r>
        <w:separator/>
      </w:r>
    </w:p>
  </w:footnote>
  <w:footnote w:type="continuationSeparator" w:id="0">
    <w:p w:rsidR="00442A62" w:rsidRDefault="0044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61" w:rsidRDefault="008E6B61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0C75"/>
    <w:rsid w:val="000B186A"/>
    <w:rsid w:val="001B7CB4"/>
    <w:rsid w:val="00442A62"/>
    <w:rsid w:val="00590D04"/>
    <w:rsid w:val="005B0C75"/>
    <w:rsid w:val="006705DF"/>
    <w:rsid w:val="00770D31"/>
    <w:rsid w:val="008E6B61"/>
    <w:rsid w:val="00902E35"/>
    <w:rsid w:val="009C5A03"/>
    <w:rsid w:val="00C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99BA9"/>
  <w14:defaultImageDpi w14:val="0"/>
  <w15:docId w15:val="{384774FA-EB2A-4080-81D1-ED3C232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様式第31号</vt:lpstr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2020-03-12T01:00:00Z</cp:lastPrinted>
  <dcterms:created xsi:type="dcterms:W3CDTF">2020-03-12T00:56:00Z</dcterms:created>
  <dcterms:modified xsi:type="dcterms:W3CDTF">2021-10-05T10:08:00Z</dcterms:modified>
</cp:coreProperties>
</file>